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Витяг з Єдиної інформаційної бази даних про внутрішньо переміщених осіб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Витяг з Єдиної інформаційної бази даних про внутрішньо переміщених осіб - це документ, що підтверджує взяття внутрішньо переміщеної особи на облік, відомості про факт внутрішнього переміщення та місце проживання внутрішньо переміщеної особи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.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shd w:fill="fcfcfc" w:val="clear"/>
          <w:rtl w:val="0"/>
        </w:rPr>
        <w:t xml:space="preserve">Витяг можна отримати в паперовій або електронній формі. Обидва варіанти мають однакову юридичну силу.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Які є підстави для взяття на облік внутрішньо переміщеної особи?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before="12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Підставою для отримання статусу ВПО є факт вимушеного переміщення людини в межах України  внаслідок або з метою уникнення негативних наслідків обставин визначених законом.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 таких обставин належать: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after="0" w:afterAutospacing="0" w:before="12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збройний конфлікт;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тимчасова окупація;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повсюдні прояви насильства;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порушення прав людини;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надзвичайні ситуації.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Чи потрібно доводити ці обставини?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Ні, якщо інформація про них уже міститься в офіційних звітах або повідомленнях: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Верховного комісара Організації Об’єднаних Націй з прав людини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Організації з безпеки та співробітництва в Європі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Міжнародного руху Червоного Хреста та Червоного Півмісяця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Уповноваженого Верховної Ради України з прав людини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центрального органу виконавчої влади, що забезпечує формування державної політики у сфері цивільного захисту.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Також ці обставини не потребують додаткового доведення, якщо щодо них уже прийняті відповідні рішення уповноваженими державними органами або судом.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